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7F" w:rsidRDefault="00CF167F" w:rsidP="00E00E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E17">
        <w:rPr>
          <w:rFonts w:ascii="Times New Roman" w:hAnsi="Times New Roman" w:cs="Times New Roman"/>
          <w:b/>
          <w:sz w:val="32"/>
          <w:szCs w:val="32"/>
        </w:rPr>
        <w:t>Солдатская загадка</w:t>
      </w:r>
    </w:p>
    <w:p w:rsidR="00E00E17" w:rsidRPr="00FA2CEB" w:rsidRDefault="00FA2CEB" w:rsidP="00FA2CEB">
      <w:pPr>
        <w:jc w:val="right"/>
        <w:rPr>
          <w:rFonts w:ascii="Times New Roman" w:hAnsi="Times New Roman" w:cs="Times New Roman"/>
          <w:sz w:val="28"/>
          <w:szCs w:val="28"/>
        </w:rPr>
      </w:pPr>
      <w:r w:rsidRPr="00FA2CEB">
        <w:rPr>
          <w:rFonts w:ascii="Times New Roman" w:hAnsi="Times New Roman" w:cs="Times New Roman"/>
          <w:sz w:val="28"/>
          <w:szCs w:val="28"/>
        </w:rPr>
        <w:t>(из сборника А.Н. Афанасьева)</w:t>
      </w:r>
    </w:p>
    <w:p w:rsidR="00CF167F" w:rsidRPr="00E00E17" w:rsidRDefault="00CF167F" w:rsidP="00E00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E17">
        <w:rPr>
          <w:rFonts w:ascii="Times New Roman" w:hAnsi="Times New Roman" w:cs="Times New Roman"/>
          <w:sz w:val="28"/>
          <w:szCs w:val="28"/>
        </w:rPr>
        <w:t>Шли солдаты прохожие, остановились у старушки на отдых. Попросили они попить да поесть, а старуха отзывается: «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Детоньки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чем же я вас буду потчевать? У меня ничего нету». А </w:t>
      </w:r>
      <w:proofErr w:type="gramStart"/>
      <w:r w:rsidRPr="00E00E17">
        <w:rPr>
          <w:rFonts w:ascii="Times New Roman" w:hAnsi="Times New Roman" w:cs="Times New Roman"/>
          <w:sz w:val="28"/>
          <w:szCs w:val="28"/>
        </w:rPr>
        <w:t>у ней</w:t>
      </w:r>
      <w:proofErr w:type="gramEnd"/>
      <w:r w:rsidRPr="00E00E17">
        <w:rPr>
          <w:rFonts w:ascii="Times New Roman" w:hAnsi="Times New Roman" w:cs="Times New Roman"/>
          <w:sz w:val="28"/>
          <w:szCs w:val="28"/>
        </w:rPr>
        <w:t xml:space="preserve"> в печи был вареный петух – в горшке, под сковородой. </w:t>
      </w:r>
      <w:proofErr w:type="gramStart"/>
      <w:r w:rsidRPr="00E00E17">
        <w:rPr>
          <w:rFonts w:ascii="Times New Roman" w:hAnsi="Times New Roman" w:cs="Times New Roman"/>
          <w:sz w:val="28"/>
          <w:szCs w:val="28"/>
        </w:rPr>
        <w:t>Солдаты это</w:t>
      </w:r>
      <w:proofErr w:type="gramEnd"/>
      <w:r w:rsidRPr="00E00E17">
        <w:rPr>
          <w:rFonts w:ascii="Times New Roman" w:hAnsi="Times New Roman" w:cs="Times New Roman"/>
          <w:sz w:val="28"/>
          <w:szCs w:val="28"/>
        </w:rPr>
        <w:t xml:space="preserve"> дело смекнули; один – вороватый был! – вышел на двор, раздергал воз со снопами, воротился в избу и говорит: «Бабушка, а бабушка! Посмотри-ка, скот-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 у тебя хлеб ест». Старуха на двор, а солдаты тем времечком заглянули в печь, вынули из горшка петуха, на</w:t>
      </w:r>
      <w:r w:rsidR="00E00E17">
        <w:rPr>
          <w:rFonts w:ascii="Times New Roman" w:hAnsi="Times New Roman" w:cs="Times New Roman"/>
          <w:sz w:val="28"/>
          <w:szCs w:val="28"/>
        </w:rPr>
        <w:t xml:space="preserve"> </w:t>
      </w:r>
      <w:r w:rsidRPr="00E00E17">
        <w:rPr>
          <w:rFonts w:ascii="Times New Roman" w:hAnsi="Times New Roman" w:cs="Times New Roman"/>
          <w:sz w:val="28"/>
          <w:szCs w:val="28"/>
        </w:rPr>
        <w:t>место</w:t>
      </w:r>
      <w:r w:rsidR="00E00E17">
        <w:rPr>
          <w:rFonts w:ascii="Times New Roman" w:hAnsi="Times New Roman" w:cs="Times New Roman"/>
          <w:sz w:val="28"/>
          <w:szCs w:val="28"/>
        </w:rPr>
        <w:t xml:space="preserve"> его положили туда ошмёток,</w:t>
      </w:r>
      <w:r w:rsidRPr="00E00E17">
        <w:rPr>
          <w:rFonts w:ascii="Times New Roman" w:hAnsi="Times New Roman" w:cs="Times New Roman"/>
          <w:sz w:val="28"/>
          <w:szCs w:val="28"/>
        </w:rPr>
        <w:t xml:space="preserve"> а петуха в суму спрятали. Пришла старуха: «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Детоньки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миленьки! Не вы ли скота-то пустили? Почто же,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детоньки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пакостите? Не надо, миленьки!» Солдаты помолчали-помолчали да опять попросили: «Дай же, бабушка, поесть нам!» – «Возьмите,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детоньки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>, кваску да хлебца; будет с вас!»</w:t>
      </w:r>
    </w:p>
    <w:p w:rsidR="00CF167F" w:rsidRDefault="00CF167F" w:rsidP="00E00E17">
      <w:pPr>
        <w:spacing w:after="0" w:line="240" w:lineRule="auto"/>
        <w:ind w:firstLine="567"/>
        <w:jc w:val="both"/>
      </w:pPr>
      <w:r w:rsidRPr="00E00E17">
        <w:rPr>
          <w:rFonts w:ascii="Times New Roman" w:hAnsi="Times New Roman" w:cs="Times New Roman"/>
          <w:sz w:val="28"/>
          <w:szCs w:val="28"/>
        </w:rPr>
        <w:t>И вздумала старуха похвалиться, ч</w:t>
      </w:r>
      <w:r w:rsidR="0006309C">
        <w:rPr>
          <w:rFonts w:ascii="Times New Roman" w:hAnsi="Times New Roman" w:cs="Times New Roman"/>
          <w:sz w:val="28"/>
          <w:szCs w:val="28"/>
        </w:rPr>
        <w:t>то провела их, и загада</w:t>
      </w:r>
      <w:r w:rsidRPr="00E00E17">
        <w:rPr>
          <w:rFonts w:ascii="Times New Roman" w:hAnsi="Times New Roman" w:cs="Times New Roman"/>
          <w:sz w:val="28"/>
          <w:szCs w:val="28"/>
        </w:rPr>
        <w:t xml:space="preserve">ла им загадку: «А что,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детоньки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вы люди-то бывалые, всего видали; скажите-ка мне: ныне в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Пенском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Черепенском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под Сковородным, здравствует ли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Курухан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Куруханович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?» – «Нет, бабушка!» – «А кто же,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детоньки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вместо его?» – «Да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Ли</w:t>
      </w:r>
      <w:r w:rsidR="00E00E17">
        <w:rPr>
          <w:rFonts w:ascii="Times New Roman" w:hAnsi="Times New Roman" w:cs="Times New Roman"/>
          <w:sz w:val="28"/>
          <w:szCs w:val="28"/>
        </w:rPr>
        <w:t>пан</w:t>
      </w:r>
      <w:proofErr w:type="spellEnd"/>
      <w:r w:rsidR="00E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E17">
        <w:rPr>
          <w:rFonts w:ascii="Times New Roman" w:hAnsi="Times New Roman" w:cs="Times New Roman"/>
          <w:sz w:val="28"/>
          <w:szCs w:val="28"/>
        </w:rPr>
        <w:t>Липанович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». – «А где же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Курухан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Куруханович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>?» – «Да в Сумин город переведен, бабушка». После того ушли солдаты. Приезжает сын с поля, просит есть у старухи, а она ему: «Поди-ка сынок! Были у меня солдаты да просили з</w:t>
      </w:r>
      <w:r w:rsidR="0006309C">
        <w:rPr>
          <w:rFonts w:ascii="Times New Roman" w:hAnsi="Times New Roman" w:cs="Times New Roman"/>
          <w:sz w:val="28"/>
          <w:szCs w:val="28"/>
        </w:rPr>
        <w:t>акусить, а я им, дитятко, загада</w:t>
      </w:r>
      <w:r w:rsidRPr="00E00E17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загадочку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 про петуха, что у меня в печи; они не сумели отгадать-то».</w:t>
      </w:r>
      <w:r w:rsidR="0006309C">
        <w:rPr>
          <w:rFonts w:ascii="Times New Roman" w:hAnsi="Times New Roman" w:cs="Times New Roman"/>
          <w:sz w:val="28"/>
          <w:szCs w:val="28"/>
        </w:rPr>
        <w:t xml:space="preserve"> – «Да какую ты, матушка, загада</w:t>
      </w:r>
      <w:r w:rsidRPr="00E00E17">
        <w:rPr>
          <w:rFonts w:ascii="Times New Roman" w:hAnsi="Times New Roman" w:cs="Times New Roman"/>
          <w:sz w:val="28"/>
          <w:szCs w:val="28"/>
        </w:rPr>
        <w:t xml:space="preserve">ла им загадку?» – «А вот какую: в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Пенском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Черепенском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, под Сковородным, здравствует ли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Ку</w:t>
      </w:r>
      <w:r w:rsidR="0006309C">
        <w:rPr>
          <w:rFonts w:ascii="Times New Roman" w:hAnsi="Times New Roman" w:cs="Times New Roman"/>
          <w:sz w:val="28"/>
          <w:szCs w:val="28"/>
        </w:rPr>
        <w:t>рухан</w:t>
      </w:r>
      <w:proofErr w:type="spellEnd"/>
      <w:r w:rsidR="00063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09C">
        <w:rPr>
          <w:rFonts w:ascii="Times New Roman" w:hAnsi="Times New Roman" w:cs="Times New Roman"/>
          <w:sz w:val="28"/>
          <w:szCs w:val="28"/>
        </w:rPr>
        <w:t>Куруханович</w:t>
      </w:r>
      <w:proofErr w:type="spellEnd"/>
      <w:r w:rsidR="0006309C">
        <w:rPr>
          <w:rFonts w:ascii="Times New Roman" w:hAnsi="Times New Roman" w:cs="Times New Roman"/>
          <w:sz w:val="28"/>
          <w:szCs w:val="28"/>
        </w:rPr>
        <w:t>? Они не отгада</w:t>
      </w:r>
      <w:r w:rsidRPr="00E00E17">
        <w:rPr>
          <w:rFonts w:ascii="Times New Roman" w:hAnsi="Times New Roman" w:cs="Times New Roman"/>
          <w:sz w:val="28"/>
          <w:szCs w:val="28"/>
        </w:rPr>
        <w:t>ли. „Нет, бают, бабушка!“ – „Где же он, родимые?“ – „</w:t>
      </w:r>
      <w:bookmarkStart w:id="0" w:name="_GoBack"/>
      <w:bookmarkEnd w:id="0"/>
      <w:r w:rsidRPr="00E00E17">
        <w:rPr>
          <w:rFonts w:ascii="Times New Roman" w:hAnsi="Times New Roman" w:cs="Times New Roman"/>
          <w:sz w:val="28"/>
          <w:szCs w:val="28"/>
        </w:rPr>
        <w:t xml:space="preserve">Да в Сумин город переведен“. А того и не знают, </w:t>
      </w:r>
      <w:proofErr w:type="spellStart"/>
      <w:r w:rsidRPr="00E00E17">
        <w:rPr>
          <w:rFonts w:ascii="Times New Roman" w:hAnsi="Times New Roman" w:cs="Times New Roman"/>
          <w:sz w:val="28"/>
          <w:szCs w:val="28"/>
        </w:rPr>
        <w:t>курвины</w:t>
      </w:r>
      <w:proofErr w:type="spellEnd"/>
      <w:r w:rsidRPr="00E00E17">
        <w:rPr>
          <w:rFonts w:ascii="Times New Roman" w:hAnsi="Times New Roman" w:cs="Times New Roman"/>
          <w:sz w:val="28"/>
          <w:szCs w:val="28"/>
        </w:rPr>
        <w:t xml:space="preserve"> дети, что у меня в горшке-то есть!» Заглянула в печь, ан петух-то улетел; только лапоть вытащила. «Ахти, дитятко, обманули меня проклятые!» – «То-то, матушка! Солдата не проведешь, он – человек бывалый».</w:t>
      </w:r>
    </w:p>
    <w:sectPr w:rsidR="00CF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2E"/>
    <w:rsid w:val="0006309C"/>
    <w:rsid w:val="000A301F"/>
    <w:rsid w:val="0043682E"/>
    <w:rsid w:val="00CF167F"/>
    <w:rsid w:val="00E00E17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3AA8"/>
  <w15:chartTrackingRefBased/>
  <w15:docId w15:val="{F7E8151C-271E-41CB-A30F-52865C63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F87D-91EE-46A6-AF35-CC20E285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8</cp:revision>
  <dcterms:created xsi:type="dcterms:W3CDTF">2023-06-23T14:57:00Z</dcterms:created>
  <dcterms:modified xsi:type="dcterms:W3CDTF">2023-06-27T06:09:00Z</dcterms:modified>
</cp:coreProperties>
</file>